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7" w:rsidRDefault="00AF31C7"/>
    <w:p w:rsidR="003262F9" w:rsidRPr="003262F9" w:rsidRDefault="003262F9" w:rsidP="003262F9">
      <w:pPr>
        <w:jc w:val="center"/>
        <w:rPr>
          <w:rFonts w:asciiTheme="majorHAnsi" w:hAnsiTheme="majorHAnsi"/>
          <w:b/>
          <w:color w:val="1F497D" w:themeColor="text2"/>
          <w:u w:val="double"/>
        </w:rPr>
      </w:pPr>
      <w:r w:rsidRPr="003262F9">
        <w:rPr>
          <w:rFonts w:asciiTheme="majorHAnsi" w:hAnsiTheme="majorHAnsi"/>
          <w:b/>
          <w:color w:val="1F497D" w:themeColor="text2"/>
          <w:u w:val="double"/>
        </w:rPr>
        <w:t>Fist by Five Consensus Voting</w:t>
      </w: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  <w:r w:rsidRPr="003262F9">
        <w:rPr>
          <w:rFonts w:asciiTheme="majorHAnsi" w:hAnsiTheme="majorHAnsi" w:cs="Arial"/>
          <w:color w:val="2F2B2B"/>
          <w:lang w:eastAsia="ja-JP"/>
        </w:rPr>
        <w:t>The voting works as follows:  A team member will propose a direction forward and the team will demonstrate their acceptance by holding up their hand with the number of fingers that corresponds with their level of support.</w:t>
      </w: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  <w:r w:rsidRPr="003262F9">
        <w:rPr>
          <w:rFonts w:asciiTheme="majorHAnsi" w:hAnsiTheme="majorHAnsi" w:cs="Arial"/>
          <w:color w:val="2F2B2B"/>
          <w:lang w:eastAsia="ja-JP"/>
        </w:rPr>
        <w:t>5 fingers = I am all in.  I completely agree.</w:t>
      </w: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  <w:r w:rsidRPr="003262F9">
        <w:rPr>
          <w:rFonts w:asciiTheme="majorHAnsi" w:hAnsiTheme="majorHAnsi" w:cs="Arial"/>
          <w:color w:val="2F2B2B"/>
          <w:lang w:eastAsia="ja-JP"/>
        </w:rPr>
        <w:t>4 fingers = I buy into the option and I will support it.</w:t>
      </w: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  <w:r w:rsidRPr="003262F9">
        <w:rPr>
          <w:rFonts w:asciiTheme="majorHAnsi" w:hAnsiTheme="majorHAnsi" w:cs="Arial"/>
          <w:color w:val="2F2B2B"/>
          <w:lang w:eastAsia="ja-JP"/>
        </w:rPr>
        <w:t>3 fingers = I may have some reservations, but I can support the decision and move forward.</w:t>
      </w: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  <w:r w:rsidRPr="003262F9">
        <w:rPr>
          <w:rFonts w:asciiTheme="majorHAnsi" w:hAnsiTheme="majorHAnsi" w:cs="Arial"/>
          <w:color w:val="2F2B2B"/>
          <w:lang w:eastAsia="ja-JP"/>
        </w:rPr>
        <w:t>2 fingers = I have reservations and I cannot support this decision without further discussion and clarification.</w:t>
      </w: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  <w:r w:rsidRPr="003262F9">
        <w:rPr>
          <w:rFonts w:asciiTheme="majorHAnsi" w:hAnsiTheme="majorHAnsi" w:cs="Arial"/>
          <w:color w:val="2F2B2B"/>
          <w:lang w:eastAsia="ja-JP"/>
        </w:rPr>
        <w:t>1 finger = I cannot support this direction.  I disagree.</w:t>
      </w: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</w:p>
    <w:p w:rsidR="003262F9" w:rsidRPr="003262F9" w:rsidRDefault="003262F9" w:rsidP="003262F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F2B2B"/>
          <w:lang w:eastAsia="ja-JP"/>
        </w:rPr>
      </w:pPr>
      <w:r w:rsidRPr="003262F9">
        <w:rPr>
          <w:rFonts w:asciiTheme="majorHAnsi" w:hAnsiTheme="majorHAnsi" w:cs="Arial"/>
          <w:color w:val="2F2B2B"/>
          <w:lang w:eastAsia="ja-JP"/>
        </w:rPr>
        <w:t>The moderator then reviews every person’s hand. If anyone is showing a 1 or a 2, then the meeting needs to pause to hear that person’s concerns and discuss them.  If every person shows a 3 or higher, then you have consensus and can move on.</w:t>
      </w:r>
    </w:p>
    <w:p w:rsidR="003262F9" w:rsidRPr="003262F9" w:rsidRDefault="003262F9">
      <w:pPr>
        <w:rPr>
          <w:rFonts w:asciiTheme="majorHAnsi" w:hAnsiTheme="majorHAnsi"/>
        </w:rPr>
      </w:pPr>
      <w:bookmarkStart w:id="0" w:name="_GoBack"/>
      <w:bookmarkEnd w:id="0"/>
    </w:p>
    <w:sectPr w:rsidR="003262F9" w:rsidRPr="003262F9" w:rsidSect="00AF31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F9"/>
    <w:rsid w:val="003262F9"/>
    <w:rsid w:val="00A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581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East McGowan</dc:creator>
  <cp:keywords/>
  <dc:description/>
  <cp:lastModifiedBy>Heidi East McGowan</cp:lastModifiedBy>
  <cp:revision>1</cp:revision>
  <dcterms:created xsi:type="dcterms:W3CDTF">2016-05-11T20:07:00Z</dcterms:created>
  <dcterms:modified xsi:type="dcterms:W3CDTF">2016-05-11T20:09:00Z</dcterms:modified>
</cp:coreProperties>
</file>